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88" w:rsidRPr="00FF223D" w:rsidRDefault="00D95888" w:rsidP="00D95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223D">
        <w:rPr>
          <w:rFonts w:ascii="Times New Roman" w:hAnsi="Times New Roman" w:cs="Times New Roman"/>
          <w:b/>
          <w:sz w:val="24"/>
          <w:szCs w:val="24"/>
        </w:rPr>
        <w:t xml:space="preserve">Приложение № 2                          </w:t>
      </w:r>
    </w:p>
    <w:p w:rsidR="00D95888" w:rsidRPr="00FF223D" w:rsidRDefault="00D95888" w:rsidP="00D95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223D">
        <w:rPr>
          <w:rFonts w:ascii="Times New Roman" w:hAnsi="Times New Roman" w:cs="Times New Roman"/>
          <w:b/>
          <w:sz w:val="24"/>
          <w:szCs w:val="24"/>
        </w:rPr>
        <w:t>Приложение к приказу МТ и СЗ № 612</w:t>
      </w:r>
    </w:p>
    <w:p w:rsidR="00D95888" w:rsidRPr="00FF223D" w:rsidRDefault="00D95888" w:rsidP="00D95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22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от 28.04.2015 г.</w:t>
      </w:r>
    </w:p>
    <w:p w:rsidR="00D95888" w:rsidRPr="003D68A0" w:rsidRDefault="00D95888" w:rsidP="00D95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"/>
        <w:gridCol w:w="4439"/>
        <w:gridCol w:w="3094"/>
        <w:gridCol w:w="1224"/>
      </w:tblGrid>
      <w:tr w:rsidR="00D95888" w:rsidRPr="005C3EF9" w:rsidTr="00FB1FBA"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888" w:rsidRPr="005C3EF9" w:rsidTr="00FB1FBA"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5888" w:rsidRPr="00FF223D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22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Тарифы на дополнительные платные услуги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888" w:rsidRPr="00FF223D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</w:t>
            </w:r>
            <w:proofErr w:type="spellStart"/>
            <w:r w:rsidRPr="00FF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888" w:rsidRPr="00FF223D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888" w:rsidRPr="00FF223D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888" w:rsidRPr="00FF223D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Тариф, руб.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Приготовление полуфабрикатов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Распиловка дров: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вручную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куб.</w:t>
            </w:r>
            <w:proofErr w:type="gramStart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электропилой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куб.</w:t>
            </w:r>
            <w:proofErr w:type="gramStart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Колка дров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куб.</w:t>
            </w:r>
            <w:proofErr w:type="gramStart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Переноска дров и укладка в поленницу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куб.м. (на расстояние до 20 м.)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Колка угля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куб.</w:t>
            </w:r>
            <w:proofErr w:type="gramStart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Складирование угля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куб.</w:t>
            </w:r>
            <w:proofErr w:type="gramStart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D95888" w:rsidRPr="005C3EF9" w:rsidTr="00FB1FBA">
        <w:trPr>
          <w:trHeight w:val="27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Колка и доставка льда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ведро (10 литров)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и чистка: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отопительных батарей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холодильника (с </w:t>
            </w:r>
            <w:proofErr w:type="spellStart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разморозкой</w:t>
            </w:r>
            <w:proofErr w:type="spellEnd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люстр, светильников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сантехники, в т.ч.: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ванны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унитаза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подсобных помещений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кв.м.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Ручная чистка ковровых дорожек, напольных покрытий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кв.м.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95888" w:rsidRPr="005C3EF9" w:rsidTr="00FB1FBA">
        <w:trPr>
          <w:trHeight w:val="27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Вынос жидких бытовых отходов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ведро (10 литров)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Стирка белья: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ручная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Start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ух.белья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машинная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1-5 </w:t>
            </w:r>
            <w:proofErr w:type="spellStart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Start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ух.белья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Глажение белья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Start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ухого</w:t>
            </w:r>
            <w:proofErr w:type="spellEnd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белья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личной одежды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изделие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 штор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Навешивание штор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в светильниках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лампа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Утепление оконных рам, дверей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рам от утеплительных материалов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от мусора (снега) двора, крыльца, дорожек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кв.м.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обработке приусадебного участка: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подготовка посевных площадей (копка)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кв.м.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посадка семян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кв.м.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высадка рассады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кв.м.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пикировка рассады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95888" w:rsidRPr="005C3EF9" w:rsidTr="00FB1FBA">
        <w:trPr>
          <w:trHeight w:val="5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удаление сорняков с посевных площадей овощных культур открытого и закрытого грунтов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кв.м.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полив овощных культур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кв.м.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посадка картофеля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кв.м.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междурядная обработка картофеля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кв.м.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уборка картофеля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кв.м.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сбор урожая: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кв.м.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ягод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литр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обработка, подвязывание и утепление кустарников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куст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Консервирование овощей, засолка капусты: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888" w:rsidRPr="005C3EF9" w:rsidTr="00FB1FBA">
        <w:trPr>
          <w:trHeight w:val="27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засолка, консервирование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банка (3 литра)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95888" w:rsidRPr="005C3EF9" w:rsidTr="00FB1FBA">
        <w:trPr>
          <w:trHeight w:val="2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засолка капусты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ведро (10 литров)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D95888" w:rsidRPr="005C3EF9" w:rsidTr="00FB1FBA">
        <w:trPr>
          <w:trHeight w:val="27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Закладка овощей на хранение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 (не более 10 кг.)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95888" w:rsidRPr="005C3EF9" w:rsidTr="00FB1FBA">
        <w:trPr>
          <w:trHeight w:val="2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Покупка, доставка свежих овощей, грибов и ягод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 (не более 7 кг.)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овощехранилища (подполья)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кв.м.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печи в доме (ремонт, чистка, побелка):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побелка печи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кв.м.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чистка дымохода печи от сажи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D95888" w:rsidRPr="005C3EF9" w:rsidTr="00FB1FBA">
        <w:trPr>
          <w:trHeight w:val="5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ремонт печи (заделка трещин и щелей на поверхности печи, побелка)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D95888" w:rsidRPr="005C3EF9" w:rsidTr="00FB1FBA">
        <w:trPr>
          <w:trHeight w:val="27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текущего ремонта жилого помещения, в т.ч.: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кв.м.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побелка жилого помещения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кв.м.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покраска жилого помещения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кв.м.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покраска радиаторов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кв.м.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снятие обоев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кв.м.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поклейка</w:t>
            </w:r>
            <w:proofErr w:type="spellEnd"/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обоев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кв.м.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банными услугами: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888" w:rsidRPr="005C3EF9" w:rsidTr="00FB1FBA">
        <w:trPr>
          <w:trHeight w:val="24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доставка топлива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 (до 10 кг.)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топка печи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95888" w:rsidRPr="005C3EF9" w:rsidTr="00FB1FBA">
        <w:trPr>
          <w:trHeight w:val="5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сопровождение и оказание санитарно-гигиенических услуг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Уход за комнатными растениями: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посадка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полив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шт., 1 раз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пересадка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подкормка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шт., 1 раз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обрезка, подвязывание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шт., 1 раз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95888" w:rsidRPr="005C3EF9" w:rsidTr="00FB1FBA">
        <w:trPr>
          <w:trHeight w:val="5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помощи в проведении дезинсекции, дезинфекции, дератизации 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D95888" w:rsidRPr="005C3EF9" w:rsidTr="00FB1FBA">
        <w:trPr>
          <w:trHeight w:val="5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осуществлении ухода за домашними животными: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888" w:rsidRPr="005C3EF9" w:rsidTr="00FB1FBA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покупка и доставка корма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 (не более 7 кг.)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помыв животного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кормление животного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выгул животного (на поводке и в наморднике)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замена наполнителя для кошачьего туалета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 технических средств реабилитации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 (не более 7 кг.)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D95888" w:rsidRPr="005C3EF9" w:rsidTr="00FB1FBA">
        <w:trPr>
          <w:trHeight w:val="75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представительства в государственных органах, судах, нотариальных конторах и в иных организациях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D95888" w:rsidRPr="005C3EF9" w:rsidTr="00FB1FBA">
        <w:trPr>
          <w:trHeight w:val="100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в оформлении документов, удостоверяющих личность, регистрации по месту пребывания, получение справок в различных организациях 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услуг сотовой связи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Сдача в ремонт бытовой техники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кредитов, взносов, денежных переводов, налогов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оказании церковных услуг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Ксерокопирование 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лист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95888" w:rsidRPr="005C3EF9" w:rsidTr="00FB1FBA">
        <w:trPr>
          <w:trHeight w:val="2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газет, журналов, книг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 (20 минут)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Психологическая помощь, в т.ч.: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индивидуальная психологическая коррекция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занятие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социально-психологическое консультирование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консультация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D95888" w:rsidRPr="005C3EF9" w:rsidTr="00FB1FBA">
        <w:trPr>
          <w:trHeight w:val="27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сиделки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 (1 час работы)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Сдача посылки на почту: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 5 кг.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посылка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свыше 5 кг.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посылка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D95888" w:rsidRPr="005C3EF9" w:rsidTr="00FB1FBA">
        <w:trPr>
          <w:trHeight w:val="5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Перемещение крупногабаритных предметов в пределах комнаты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м. в одну сторону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95888" w:rsidRPr="005C3EF9" w:rsidTr="00FB1FBA">
        <w:trPr>
          <w:trHeight w:val="5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в медико-социальном освидетельствовании: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содействие в сборе необходимых документов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документ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95888" w:rsidRPr="005C3EF9" w:rsidTr="00FB1FBA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запись на освидетельствование 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88" w:rsidRPr="005C3EF9" w:rsidRDefault="00D95888" w:rsidP="00FB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D95888" w:rsidRPr="003D68A0" w:rsidRDefault="00D95888" w:rsidP="00D95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57A" w:rsidRDefault="005E557A"/>
    <w:sectPr w:rsidR="005E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5888"/>
    <w:rsid w:val="005E557A"/>
    <w:rsid w:val="00D9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Company>ГУСО ИКЦСОН"Милосердие"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2019-02-26T04:29:00Z</dcterms:created>
  <dcterms:modified xsi:type="dcterms:W3CDTF">2019-02-26T04:29:00Z</dcterms:modified>
</cp:coreProperties>
</file>